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11" w:rsidRDefault="00932611" w:rsidP="0093261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7864A9" w:rsidRPr="007864A9" w:rsidRDefault="007864A9" w:rsidP="007864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性犯罪・</w:t>
      </w: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性暴力被害者のための支援員養成</w:t>
      </w:r>
      <w:r w:rsidR="00294C58">
        <w:rPr>
          <w:rFonts w:asciiTheme="majorEastAsia" w:eastAsiaTheme="majorEastAsia" w:hAnsiTheme="majorEastAsia" w:cs="ＭＳゴシック" w:hint="eastAsia"/>
          <w:kern w:val="0"/>
          <w:szCs w:val="21"/>
        </w:rPr>
        <w:t>講座</w:t>
      </w: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の受講者募集について</w:t>
      </w:r>
    </w:p>
    <w:p w:rsidR="007864A9" w:rsidRPr="007B6C8F" w:rsidRDefault="007864A9" w:rsidP="007864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B61849" w:rsidRDefault="00022E12" w:rsidP="007864A9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私たちの身近なところでも、性犯罪や性暴力の被害に遭われた方</w:t>
      </w:r>
      <w:r w:rsidR="00F00513">
        <w:rPr>
          <w:rFonts w:asciiTheme="majorEastAsia" w:eastAsiaTheme="majorEastAsia" w:hAnsiTheme="majorEastAsia" w:cs="ＭＳゴシック" w:hint="eastAsia"/>
          <w:kern w:val="0"/>
          <w:szCs w:val="21"/>
        </w:rPr>
        <w:t>の中に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は、被害を誰にも相談できず苦しんでいる方が多くいます。</w:t>
      </w:r>
      <w:r w:rsidR="00B61849">
        <w:rPr>
          <w:rFonts w:asciiTheme="majorEastAsia" w:eastAsiaTheme="majorEastAsia" w:hAnsiTheme="majorEastAsia" w:cs="ＭＳゴシック" w:hint="eastAsia"/>
          <w:kern w:val="0"/>
          <w:szCs w:val="21"/>
        </w:rPr>
        <w:t>被害直後から、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被害に遭われた方に</w:t>
      </w:r>
      <w:r w:rsidR="00B61849">
        <w:rPr>
          <w:rFonts w:asciiTheme="majorEastAsia" w:eastAsiaTheme="majorEastAsia" w:hAnsiTheme="majorEastAsia" w:cs="ＭＳゴシック" w:hint="eastAsia"/>
          <w:kern w:val="0"/>
          <w:szCs w:val="21"/>
        </w:rPr>
        <w:t>寄り添い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、</w:t>
      </w:r>
      <w:r w:rsidR="00B61849">
        <w:rPr>
          <w:rFonts w:asciiTheme="majorEastAsia" w:eastAsiaTheme="majorEastAsia" w:hAnsiTheme="majorEastAsia" w:cs="ＭＳゴシック" w:hint="eastAsia"/>
          <w:kern w:val="0"/>
          <w:szCs w:val="21"/>
        </w:rPr>
        <w:t>心身の負担軽減や健康回復を図るためには、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適切なサポートをできる支援員等が必要です。</w:t>
      </w:r>
    </w:p>
    <w:p w:rsidR="007864A9" w:rsidRDefault="00172CDD" w:rsidP="007864A9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山梨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県では</w:t>
      </w:r>
      <w:r w:rsidR="00772FD3">
        <w:rPr>
          <w:rFonts w:asciiTheme="majorEastAsia" w:eastAsiaTheme="majorEastAsia" w:hAnsiTheme="majorEastAsia" w:cs="ＭＳゴシック" w:hint="eastAsia"/>
          <w:kern w:val="0"/>
          <w:szCs w:val="21"/>
        </w:rPr>
        <w:t>、</w:t>
      </w:r>
      <w:r w:rsidR="007864A9">
        <w:rPr>
          <w:rFonts w:asciiTheme="majorEastAsia" w:eastAsiaTheme="majorEastAsia" w:hAnsiTheme="majorEastAsia" w:cs="ＭＳゴシック" w:hint="eastAsia"/>
          <w:kern w:val="0"/>
          <w:szCs w:val="21"/>
        </w:rPr>
        <w:t>性犯罪や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性暴力</w:t>
      </w:r>
      <w:r w:rsidR="007864A9">
        <w:rPr>
          <w:rFonts w:asciiTheme="majorEastAsia" w:eastAsiaTheme="majorEastAsia" w:hAnsiTheme="majorEastAsia" w:cs="ＭＳゴシック" w:hint="eastAsia"/>
          <w:kern w:val="0"/>
          <w:szCs w:val="21"/>
        </w:rPr>
        <w:t>の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被害</w:t>
      </w:r>
      <w:r w:rsidR="007864A9">
        <w:rPr>
          <w:rFonts w:asciiTheme="majorEastAsia" w:eastAsiaTheme="majorEastAsia" w:hAnsiTheme="majorEastAsia" w:cs="ＭＳゴシック" w:hint="eastAsia"/>
          <w:kern w:val="0"/>
          <w:szCs w:val="21"/>
        </w:rPr>
        <w:t>に遭われた方</w:t>
      </w:r>
      <w:r w:rsidR="00B61849">
        <w:rPr>
          <w:rFonts w:asciiTheme="majorEastAsia" w:eastAsiaTheme="majorEastAsia" w:hAnsiTheme="majorEastAsia" w:cs="ＭＳゴシック" w:hint="eastAsia"/>
          <w:kern w:val="0"/>
          <w:szCs w:val="21"/>
        </w:rPr>
        <w:t>が相談できる専用の窓口を設置し、総合的に適切な支援を行う</w:t>
      </w:r>
      <w:r w:rsidR="00772FD3">
        <w:rPr>
          <w:rFonts w:asciiTheme="majorEastAsia" w:eastAsiaTheme="majorEastAsia" w:hAnsiTheme="majorEastAsia" w:cs="ＭＳゴシック" w:hint="eastAsia"/>
          <w:kern w:val="0"/>
          <w:szCs w:val="21"/>
        </w:rPr>
        <w:t>性犯罪・性暴力被害者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ワンストップ支援センター</w:t>
      </w:r>
      <w:r w:rsidR="00B61849">
        <w:rPr>
          <w:rFonts w:asciiTheme="majorEastAsia" w:eastAsiaTheme="majorEastAsia" w:hAnsiTheme="majorEastAsia" w:cs="ＭＳゴシック" w:hint="eastAsia"/>
          <w:kern w:val="0"/>
          <w:szCs w:val="21"/>
        </w:rPr>
        <w:t>（仮称）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を</w:t>
      </w:r>
      <w:r w:rsidR="007864A9">
        <w:rPr>
          <w:rFonts w:asciiTheme="majorEastAsia" w:eastAsiaTheme="majorEastAsia" w:hAnsiTheme="majorEastAsia" w:cs="ＭＳゴシック" w:hint="eastAsia"/>
          <w:kern w:val="0"/>
          <w:szCs w:val="21"/>
        </w:rPr>
        <w:t>来年度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開設するにあたり、</w:t>
      </w:r>
      <w:r w:rsidR="007864A9">
        <w:rPr>
          <w:rFonts w:asciiTheme="majorEastAsia" w:eastAsiaTheme="majorEastAsia" w:hAnsiTheme="majorEastAsia" w:cs="ＭＳゴシック" w:hint="eastAsia"/>
          <w:kern w:val="0"/>
          <w:szCs w:val="21"/>
        </w:rPr>
        <w:t>被害に遭われた方を支援していただける支援員等を養成する</w:t>
      </w:r>
      <w:r w:rsidR="00294C58">
        <w:rPr>
          <w:rFonts w:asciiTheme="majorEastAsia" w:eastAsiaTheme="majorEastAsia" w:hAnsiTheme="majorEastAsia" w:cs="ＭＳゴシック" w:hint="eastAsia"/>
          <w:kern w:val="0"/>
          <w:szCs w:val="21"/>
        </w:rPr>
        <w:t>ための講座の</w:t>
      </w:r>
      <w:r w:rsidR="007864A9">
        <w:rPr>
          <w:rFonts w:asciiTheme="majorEastAsia" w:eastAsiaTheme="majorEastAsia" w:hAnsiTheme="majorEastAsia" w:cs="ＭＳゴシック" w:hint="eastAsia"/>
          <w:kern w:val="0"/>
          <w:szCs w:val="21"/>
        </w:rPr>
        <w:t>受講者を募集します。</w:t>
      </w:r>
    </w:p>
    <w:p w:rsidR="007864A9" w:rsidRDefault="00294C58" w:rsidP="007864A9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本講座</w:t>
      </w:r>
      <w:r w:rsidR="007864A9">
        <w:rPr>
          <w:rFonts w:asciiTheme="majorEastAsia" w:eastAsiaTheme="majorEastAsia" w:hAnsiTheme="majorEastAsia" w:cs="ＭＳゴシック" w:hint="eastAsia"/>
          <w:kern w:val="0"/>
          <w:szCs w:val="21"/>
        </w:rPr>
        <w:t>では、性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暴力の実態、性暴力被害者支援に必要な知識やスキル</w:t>
      </w:r>
      <w:r w:rsidR="00B61849">
        <w:rPr>
          <w:rFonts w:asciiTheme="majorEastAsia" w:eastAsiaTheme="majorEastAsia" w:hAnsiTheme="majorEastAsia" w:cs="ＭＳゴシック" w:hint="eastAsia"/>
          <w:kern w:val="0"/>
          <w:szCs w:val="21"/>
        </w:rPr>
        <w:t>等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を学</w:t>
      </w:r>
      <w:r w:rsidR="007864A9">
        <w:rPr>
          <w:rFonts w:asciiTheme="majorEastAsia" w:eastAsiaTheme="majorEastAsia" w:hAnsiTheme="majorEastAsia" w:cs="ＭＳゴシック" w:hint="eastAsia"/>
          <w:kern w:val="0"/>
          <w:szCs w:val="21"/>
        </w:rPr>
        <w:t>んでいただきます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。</w:t>
      </w:r>
    </w:p>
    <w:p w:rsidR="000804F5" w:rsidRPr="003E3C1C" w:rsidRDefault="000804F5" w:rsidP="007864A9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7864A9" w:rsidRPr="007864A9" w:rsidRDefault="007864A9" w:rsidP="007864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１</w:t>
      </w:r>
      <w:r w:rsidR="000804F5"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受講対象者</w:t>
      </w:r>
    </w:p>
    <w:p w:rsidR="007864A9" w:rsidRDefault="000804F5" w:rsidP="0097255F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性犯罪や</w:t>
      </w: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性暴力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の被害に遭われた方の支援活動に関心のある方</w:t>
      </w:r>
      <w:r w:rsidR="00A91DF0" w:rsidRPr="003D7B50">
        <w:rPr>
          <w:rFonts w:asciiTheme="majorEastAsia" w:eastAsiaTheme="majorEastAsia" w:hAnsiTheme="majorEastAsia" w:cs="ＭＳゴシック" w:hint="eastAsia"/>
          <w:kern w:val="0"/>
          <w:szCs w:val="21"/>
        </w:rPr>
        <w:t>（女性</w:t>
      </w:r>
      <w:r w:rsidR="00A91DF0">
        <w:rPr>
          <w:rFonts w:asciiTheme="majorEastAsia" w:eastAsiaTheme="majorEastAsia" w:hAnsiTheme="majorEastAsia" w:cs="ＭＳゴシック" w:hint="eastAsia"/>
          <w:kern w:val="0"/>
          <w:szCs w:val="21"/>
        </w:rPr>
        <w:t>）</w:t>
      </w:r>
      <w:r w:rsidR="0097255F">
        <w:rPr>
          <w:rFonts w:asciiTheme="majorEastAsia" w:eastAsiaTheme="majorEastAsia" w:hAnsiTheme="majorEastAsia" w:cs="ＭＳゴシック" w:hint="eastAsia"/>
          <w:kern w:val="0"/>
          <w:szCs w:val="21"/>
        </w:rPr>
        <w:t>で、全講座を受講できる方（受講料は無料）</w:t>
      </w:r>
    </w:p>
    <w:p w:rsidR="0097255F" w:rsidRDefault="0097255F" w:rsidP="0097255F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※　資格は問いませんが、臨床心理士・社会福祉士・保健師等、専門の資格</w:t>
      </w:r>
      <w:r w:rsidR="001D4D27">
        <w:rPr>
          <w:rFonts w:asciiTheme="majorEastAsia" w:eastAsiaTheme="majorEastAsia" w:hAnsiTheme="majorEastAsia" w:cs="ＭＳゴシック" w:hint="eastAsia"/>
          <w:kern w:val="0"/>
          <w:szCs w:val="21"/>
        </w:rPr>
        <w:t>等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をお持ちの方は</w:t>
      </w:r>
      <w:r w:rsidR="003D7B50">
        <w:rPr>
          <w:rFonts w:asciiTheme="majorEastAsia" w:eastAsiaTheme="majorEastAsia" w:hAnsiTheme="majorEastAsia" w:cs="ＭＳゴシック" w:hint="eastAsia"/>
          <w:kern w:val="0"/>
          <w:szCs w:val="21"/>
        </w:rPr>
        <w:t>受講申込</w:t>
      </w:r>
      <w:r w:rsidR="00772A71">
        <w:rPr>
          <w:rFonts w:asciiTheme="majorEastAsia" w:eastAsiaTheme="majorEastAsia" w:hAnsiTheme="majorEastAsia" w:cs="ＭＳゴシック" w:hint="eastAsia"/>
          <w:kern w:val="0"/>
          <w:szCs w:val="21"/>
        </w:rPr>
        <w:t>書に記載してください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。</w:t>
      </w:r>
    </w:p>
    <w:p w:rsidR="0097255F" w:rsidRPr="007864A9" w:rsidRDefault="0097255F" w:rsidP="0097255F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7864A9" w:rsidRPr="007864A9" w:rsidRDefault="007864A9" w:rsidP="007864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２</w:t>
      </w:r>
      <w:r w:rsidR="0097255F"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研修内容、研修日程</w:t>
      </w:r>
    </w:p>
    <w:p w:rsidR="007864A9" w:rsidRPr="007864A9" w:rsidRDefault="0097611E" w:rsidP="009F6775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（１）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研修内容</w:t>
      </w:r>
    </w:p>
    <w:p w:rsidR="007864A9" w:rsidRPr="007864A9" w:rsidRDefault="007864A9" w:rsidP="003E3C1C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性暴力被害者の支援に必要な知識、技能等を取得するカリキュラムとなっています。</w:t>
      </w:r>
    </w:p>
    <w:p w:rsidR="007864A9" w:rsidRDefault="003E3C1C" w:rsidP="00CC093B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《例》</w:t>
      </w:r>
      <w:r w:rsidR="0097611E">
        <w:rPr>
          <w:rFonts w:asciiTheme="majorEastAsia" w:eastAsiaTheme="majorEastAsia" w:hAnsiTheme="majorEastAsia" w:cs="ＭＳゴシック" w:hint="eastAsia"/>
          <w:kern w:val="0"/>
          <w:szCs w:val="21"/>
        </w:rPr>
        <w:t>性暴力被害者の実態、性暴力被害者の心理、性暴力被害者の支援について等</w:t>
      </w:r>
    </w:p>
    <w:p w:rsidR="007864A9" w:rsidRPr="007864A9" w:rsidRDefault="0097611E" w:rsidP="009F6775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（２）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研修日程</w:t>
      </w:r>
    </w:p>
    <w:p w:rsidR="007864A9" w:rsidRPr="007864A9" w:rsidRDefault="0097611E" w:rsidP="005517A8">
      <w:pPr>
        <w:autoSpaceDE w:val="0"/>
        <w:autoSpaceDN w:val="0"/>
        <w:adjustRightInd w:val="0"/>
        <w:ind w:firstLineChars="400" w:firstLine="84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４日間　※別添日程表のとおり</w:t>
      </w:r>
    </w:p>
    <w:p w:rsidR="008F0798" w:rsidRDefault="000A0469" w:rsidP="00B5479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  <w:r w:rsidR="008F0798">
        <w:rPr>
          <w:rFonts w:asciiTheme="majorEastAsia" w:eastAsiaTheme="majorEastAsia" w:hAnsiTheme="majorEastAsia" w:cs="ＭＳゴシック" w:hint="eastAsia"/>
          <w:kern w:val="0"/>
          <w:szCs w:val="21"/>
        </w:rPr>
        <w:t>（３）会　場　　甲府市内の会場を予定</w:t>
      </w:r>
    </w:p>
    <w:p w:rsidR="0097611E" w:rsidRDefault="000A0469" w:rsidP="008F0798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（</w:t>
      </w:r>
      <w:r w:rsidR="008F0798">
        <w:rPr>
          <w:rFonts w:asciiTheme="majorEastAsia" w:eastAsiaTheme="majorEastAsia" w:hAnsiTheme="majorEastAsia" w:cs="ＭＳゴシック" w:hint="eastAsia"/>
          <w:kern w:val="0"/>
          <w:szCs w:val="21"/>
        </w:rPr>
        <w:t>４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）受講料</w:t>
      </w:r>
      <w:r w:rsidR="00AC2B94"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　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無料</w:t>
      </w:r>
    </w:p>
    <w:p w:rsidR="00AC2B94" w:rsidRDefault="00AC2B94" w:rsidP="008F0798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　　※研修会場までの交通費・駐車場代等について受講者負担となります。</w:t>
      </w:r>
    </w:p>
    <w:p w:rsidR="00AC2B94" w:rsidRPr="00AC2B94" w:rsidRDefault="00AC2B94" w:rsidP="008F0798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（５）その他　　受付完了後に、研修の詳細について通知します。</w:t>
      </w:r>
    </w:p>
    <w:p w:rsidR="000A0469" w:rsidRPr="009B6DAA" w:rsidRDefault="007B6C8F" w:rsidP="007B6C8F">
      <w:pPr>
        <w:autoSpaceDE w:val="0"/>
        <w:autoSpaceDN w:val="0"/>
        <w:adjustRightInd w:val="0"/>
        <w:ind w:left="630" w:hangingChars="300" w:hanging="630"/>
        <w:jc w:val="left"/>
        <w:rPr>
          <w:rFonts w:asciiTheme="majorEastAsia" w:eastAsiaTheme="majorEastAsia" w:hAnsiTheme="majorEastAsia" w:cs="ＭＳゴシック"/>
          <w:color w:val="FF0000"/>
          <w:kern w:val="0"/>
          <w:szCs w:val="21"/>
          <w:u w:val="single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　</w:t>
      </w:r>
      <w:r w:rsidRPr="009B6DAA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>※　本研修の実施等については、山梨県から（公社）被害者支援センターやまなしへ委託しております。</w:t>
      </w:r>
    </w:p>
    <w:p w:rsidR="007B6C8F" w:rsidRPr="007B6C8F" w:rsidRDefault="007B6C8F" w:rsidP="007B6C8F">
      <w:pPr>
        <w:autoSpaceDE w:val="0"/>
        <w:autoSpaceDN w:val="0"/>
        <w:adjustRightInd w:val="0"/>
        <w:ind w:left="630" w:hangingChars="300" w:hanging="63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7864A9" w:rsidRPr="007864A9" w:rsidRDefault="007864A9" w:rsidP="007864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３</w:t>
      </w:r>
      <w:r w:rsidR="0097611E"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  <w:r w:rsidR="009D1E2F">
        <w:rPr>
          <w:rFonts w:asciiTheme="majorEastAsia" w:eastAsiaTheme="majorEastAsia" w:hAnsiTheme="majorEastAsia" w:cs="ＭＳゴシック" w:hint="eastAsia"/>
          <w:kern w:val="0"/>
          <w:szCs w:val="21"/>
        </w:rPr>
        <w:t>お</w:t>
      </w: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申</w:t>
      </w:r>
      <w:r w:rsidR="002A4468">
        <w:rPr>
          <w:rFonts w:asciiTheme="majorEastAsia" w:eastAsiaTheme="majorEastAsia" w:hAnsiTheme="majorEastAsia" w:cs="ＭＳゴシック" w:hint="eastAsia"/>
          <w:kern w:val="0"/>
          <w:szCs w:val="21"/>
        </w:rPr>
        <w:t>し</w:t>
      </w: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込み方法</w:t>
      </w:r>
    </w:p>
    <w:p w:rsidR="007864A9" w:rsidRPr="007864A9" w:rsidRDefault="00294C58" w:rsidP="008F0798">
      <w:pPr>
        <w:autoSpaceDE w:val="0"/>
        <w:autoSpaceDN w:val="0"/>
        <w:adjustRightInd w:val="0"/>
        <w:ind w:leftChars="200" w:left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「性犯罪・</w:t>
      </w: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性暴力被害者のための支援員養成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講座申込書」に必要事項を記入の上、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郵送又は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メールにより</w:t>
      </w:r>
      <w:r w:rsidR="00FC4351">
        <w:rPr>
          <w:rFonts w:asciiTheme="majorEastAsia" w:eastAsiaTheme="majorEastAsia" w:hAnsiTheme="majorEastAsia" w:cs="ＭＳゴシック" w:hint="eastAsia"/>
          <w:kern w:val="0"/>
          <w:szCs w:val="21"/>
        </w:rPr>
        <w:t>１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１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月</w:t>
      </w:r>
      <w:r w:rsidR="00FC4351">
        <w:rPr>
          <w:rFonts w:asciiTheme="majorEastAsia" w:eastAsiaTheme="majorEastAsia" w:hAnsiTheme="majorEastAsia" w:cs="ＭＳゴシック" w:hint="eastAsia"/>
          <w:kern w:val="0"/>
          <w:szCs w:val="21"/>
        </w:rPr>
        <w:t>３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０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日（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木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）までに下記</w:t>
      </w:r>
      <w:r w:rsidR="002A4468">
        <w:rPr>
          <w:rFonts w:asciiTheme="majorEastAsia" w:eastAsiaTheme="majorEastAsia" w:hAnsiTheme="majorEastAsia" w:cs="ＭＳゴシック" w:hint="eastAsia"/>
          <w:kern w:val="0"/>
          <w:szCs w:val="21"/>
        </w:rPr>
        <w:t>へお申し込み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ください。</w:t>
      </w:r>
    </w:p>
    <w:p w:rsidR="00CC3EA7" w:rsidRDefault="007B6C8F" w:rsidP="007B6C8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　</w:t>
      </w:r>
    </w:p>
    <w:p w:rsidR="007864A9" w:rsidRPr="007864A9" w:rsidRDefault="007864A9" w:rsidP="00CC3EA7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lastRenderedPageBreak/>
        <w:t>【郵送先】</w:t>
      </w:r>
    </w:p>
    <w:p w:rsidR="007864A9" w:rsidRPr="007864A9" w:rsidRDefault="007864A9" w:rsidP="007B6C8F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〒</w:t>
      </w:r>
      <w:r w:rsidR="00294C58">
        <w:rPr>
          <w:rFonts w:asciiTheme="majorEastAsia" w:eastAsiaTheme="majorEastAsia" w:hAnsiTheme="majorEastAsia" w:cs="ＭＳゴシック" w:hint="eastAsia"/>
          <w:kern w:val="0"/>
          <w:szCs w:val="21"/>
        </w:rPr>
        <w:t>400-0031　甲府市丸の内２丁目32番11号　山梨県医師会館３階</w:t>
      </w:r>
    </w:p>
    <w:p w:rsidR="007864A9" w:rsidRPr="007864A9" w:rsidRDefault="00294C58" w:rsidP="00294C58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　　（公社）被害者支援センターやまなし　あて</w:t>
      </w:r>
    </w:p>
    <w:p w:rsidR="007864A9" w:rsidRPr="007864A9" w:rsidRDefault="007864A9" w:rsidP="00294C58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【メール送付先】</w:t>
      </w:r>
    </w:p>
    <w:p w:rsidR="007A3BCC" w:rsidRPr="003E3B82" w:rsidRDefault="007864A9" w:rsidP="00294C58">
      <w:pPr>
        <w:ind w:firstLineChars="200" w:firstLine="420"/>
        <w:rPr>
          <w:rFonts w:asciiTheme="majorEastAsia" w:eastAsiaTheme="majorEastAsia" w:hAnsiTheme="majorEastAsia" w:cs="ＭＳゴシック"/>
          <w:kern w:val="0"/>
          <w:szCs w:val="21"/>
        </w:rPr>
      </w:pPr>
      <w:r w:rsidRPr="003E3B82">
        <w:rPr>
          <w:rFonts w:asciiTheme="majorEastAsia" w:eastAsiaTheme="majorEastAsia" w:hAnsiTheme="majorEastAsia" w:cs="ＭＳゴシック"/>
          <w:kern w:val="0"/>
          <w:szCs w:val="21"/>
        </w:rPr>
        <w:t>E-mail:</w:t>
      </w:r>
      <w:r w:rsidR="003E3B82" w:rsidRPr="003E3B82">
        <w:t xml:space="preserve"> </w:t>
      </w:r>
      <w:r w:rsidR="003E3B82" w:rsidRPr="003E3B82">
        <w:rPr>
          <w:rFonts w:asciiTheme="majorEastAsia" w:eastAsiaTheme="majorEastAsia" w:hAnsiTheme="majorEastAsia" w:cs="ＭＳゴシック"/>
          <w:kern w:val="0"/>
          <w:szCs w:val="21"/>
        </w:rPr>
        <w:t>sien-sasaki@grace.ocn.ne.jp</w:t>
      </w:r>
    </w:p>
    <w:p w:rsidR="007B6C8F" w:rsidRDefault="007B6C8F" w:rsidP="007864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</w:p>
    <w:p w:rsidR="00E14235" w:rsidRDefault="00E14235" w:rsidP="007864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４　</w:t>
      </w:r>
      <w:r w:rsidR="000C4140">
        <w:rPr>
          <w:rFonts w:asciiTheme="majorEastAsia" w:eastAsiaTheme="majorEastAsia" w:hAnsiTheme="majorEastAsia" w:cs="ＭＳゴシック" w:hint="eastAsia"/>
          <w:kern w:val="0"/>
          <w:szCs w:val="21"/>
        </w:rPr>
        <w:t>支援員等の要件</w:t>
      </w:r>
    </w:p>
    <w:p w:rsidR="00E14235" w:rsidRDefault="00E14235" w:rsidP="00E14235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　性犯罪・性暴力被害者</w:t>
      </w: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ワンストップ支援センター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（仮称）において、支援員等として活動される場合には、以下の要件が必要となります。</w:t>
      </w:r>
    </w:p>
    <w:p w:rsidR="00E14235" w:rsidRDefault="00E14235" w:rsidP="00E14235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①</w:t>
      </w:r>
      <w:r w:rsidR="00673AA7"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本養成講座を全講座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受講していただ</w:t>
      </w:r>
      <w:r w:rsidR="00673AA7">
        <w:rPr>
          <w:rFonts w:asciiTheme="majorEastAsia" w:eastAsiaTheme="majorEastAsia" w:hAnsiTheme="majorEastAsia" w:cs="ＭＳゴシック" w:hint="eastAsia"/>
          <w:kern w:val="0"/>
          <w:szCs w:val="21"/>
        </w:rPr>
        <w:t>いた方</w:t>
      </w:r>
    </w:p>
    <w:p w:rsidR="00673AA7" w:rsidRPr="00A550B9" w:rsidRDefault="00673AA7" w:rsidP="00252A84">
      <w:pPr>
        <w:autoSpaceDE w:val="0"/>
        <w:autoSpaceDN w:val="0"/>
        <w:adjustRightInd w:val="0"/>
        <w:ind w:left="420" w:hangingChars="200" w:hanging="420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  <w:r w:rsidR="00252A84" w:rsidRPr="00A550B9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>②</w:t>
      </w:r>
      <w:r w:rsidRPr="00A550B9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　上記</w:t>
      </w:r>
      <w:r w:rsidR="00705B28" w:rsidRPr="00A550B9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>①</w:t>
      </w:r>
      <w:r w:rsidRPr="00A550B9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>の講座を受講後、面接等による選考を受けていただきます。</w:t>
      </w:r>
    </w:p>
    <w:p w:rsidR="00673AA7" w:rsidRPr="00705B28" w:rsidRDefault="00673AA7" w:rsidP="00E14235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0C4140" w:rsidRDefault="000C4140" w:rsidP="00E14235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５　その他</w:t>
      </w:r>
    </w:p>
    <w:p w:rsidR="000C4140" w:rsidRDefault="000C4140" w:rsidP="00E14235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　提出いただいた個人情報については、</w:t>
      </w:r>
      <w:r w:rsidR="00CD5F7D">
        <w:rPr>
          <w:rFonts w:asciiTheme="majorEastAsia" w:eastAsiaTheme="majorEastAsia" w:hAnsiTheme="majorEastAsia" w:cs="ＭＳゴシック" w:hint="eastAsia"/>
          <w:kern w:val="0"/>
          <w:szCs w:val="21"/>
        </w:rPr>
        <w:t>公益社団法人被害者支援センターやまなしで管理し、支援員養成講座事業の目的以外には使用しません。</w:t>
      </w:r>
    </w:p>
    <w:p w:rsidR="00CD5F7D" w:rsidRPr="00CD5F7D" w:rsidRDefault="00CD5F7D" w:rsidP="00E14235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7864A9" w:rsidRPr="007864A9" w:rsidRDefault="000C4140" w:rsidP="007864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６</w:t>
      </w:r>
      <w:r w:rsidR="00294C58"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  <w:r w:rsidR="007864A9"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お問い合わせ先</w:t>
      </w:r>
    </w:p>
    <w:p w:rsidR="001160D3" w:rsidRPr="007864A9" w:rsidRDefault="001160D3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7864A9">
        <w:rPr>
          <w:rFonts w:asciiTheme="majorEastAsia" w:eastAsiaTheme="majorEastAsia" w:hAnsiTheme="majorEastAsia" w:cs="ＭＳゴシック" w:hint="eastAsia"/>
          <w:kern w:val="0"/>
          <w:szCs w:val="21"/>
        </w:rPr>
        <w:t>〒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400-0031　甲府市丸の内２丁目32番11号　山梨県医師会館３階</w:t>
      </w:r>
    </w:p>
    <w:p w:rsidR="00E14235" w:rsidRDefault="001160D3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  <w:r w:rsidR="00E14235">
        <w:rPr>
          <w:rFonts w:asciiTheme="majorEastAsia" w:eastAsiaTheme="majorEastAsia" w:hAnsiTheme="majorEastAsia" w:cs="ＭＳゴシック" w:hint="eastAsia"/>
          <w:kern w:val="0"/>
          <w:szCs w:val="21"/>
        </w:rPr>
        <w:t>山梨県公安委員会指定　犯罪被害者等早期援助団体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</w:p>
    <w:p w:rsidR="00673AA7" w:rsidRDefault="001160D3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</w:t>
      </w:r>
      <w:r w:rsidR="00E14235">
        <w:rPr>
          <w:rFonts w:asciiTheme="majorEastAsia" w:eastAsiaTheme="majorEastAsia" w:hAnsiTheme="majorEastAsia" w:cs="ＭＳゴシック" w:hint="eastAsia"/>
          <w:kern w:val="0"/>
          <w:szCs w:val="21"/>
        </w:rPr>
        <w:t>公益社団法人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被害者支援センターやまなし　　</w:t>
      </w:r>
    </w:p>
    <w:p w:rsidR="001160D3" w:rsidRDefault="00673AA7" w:rsidP="00673AA7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TEL</w:t>
      </w:r>
      <w:r w:rsidR="001160D3">
        <w:rPr>
          <w:rFonts w:asciiTheme="majorEastAsia" w:eastAsiaTheme="majorEastAsia" w:hAnsiTheme="majorEastAsia" w:cs="ＭＳゴシック" w:hint="eastAsia"/>
          <w:kern w:val="0"/>
          <w:szCs w:val="21"/>
        </w:rPr>
        <w:t>・FAX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：</w:t>
      </w:r>
      <w:r w:rsidR="001160D3">
        <w:rPr>
          <w:rFonts w:asciiTheme="majorEastAsia" w:eastAsiaTheme="majorEastAsia" w:hAnsiTheme="majorEastAsia" w:cs="ＭＳゴシック" w:hint="eastAsia"/>
          <w:kern w:val="0"/>
          <w:szCs w:val="21"/>
        </w:rPr>
        <w:t>０５５－２２８－８６３９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（</w:t>
      </w:r>
      <w:r w:rsidR="001160D3">
        <w:rPr>
          <w:rFonts w:asciiTheme="majorEastAsia" w:eastAsiaTheme="majorEastAsia" w:hAnsiTheme="majorEastAsia" w:cs="ＭＳゴシック" w:hint="eastAsia"/>
          <w:kern w:val="0"/>
          <w:szCs w:val="21"/>
        </w:rPr>
        <w:t>電話による</w:t>
      </w:r>
      <w:r w:rsidR="00E316E5">
        <w:rPr>
          <w:rFonts w:asciiTheme="majorEastAsia" w:eastAsiaTheme="majorEastAsia" w:hAnsiTheme="majorEastAsia" w:cs="ＭＳゴシック" w:hint="eastAsia"/>
          <w:kern w:val="0"/>
          <w:szCs w:val="21"/>
        </w:rPr>
        <w:t>お</w:t>
      </w:r>
      <w:r w:rsidR="001160D3">
        <w:rPr>
          <w:rFonts w:asciiTheme="majorEastAsia" w:eastAsiaTheme="majorEastAsia" w:hAnsiTheme="majorEastAsia" w:cs="ＭＳゴシック" w:hint="eastAsia"/>
          <w:kern w:val="0"/>
          <w:szCs w:val="21"/>
        </w:rPr>
        <w:t>問い合わせは平日</w:t>
      </w:r>
      <w:r w:rsidR="00E316E5">
        <w:rPr>
          <w:rFonts w:asciiTheme="majorEastAsia" w:eastAsiaTheme="majorEastAsia" w:hAnsiTheme="majorEastAsia" w:cs="ＭＳゴシック" w:hint="eastAsia"/>
          <w:kern w:val="0"/>
          <w:szCs w:val="21"/>
        </w:rPr>
        <w:t>９</w:t>
      </w:r>
      <w:r w:rsidR="001160D3">
        <w:rPr>
          <w:rFonts w:asciiTheme="majorEastAsia" w:eastAsiaTheme="majorEastAsia" w:hAnsiTheme="majorEastAsia" w:cs="ＭＳゴシック" w:hint="eastAsia"/>
          <w:kern w:val="0"/>
          <w:szCs w:val="21"/>
        </w:rPr>
        <w:t>時～17時</w:t>
      </w:r>
      <w:r>
        <w:rPr>
          <w:rFonts w:asciiTheme="majorEastAsia" w:eastAsiaTheme="majorEastAsia" w:hAnsiTheme="majorEastAsia" w:cs="ＭＳゴシック" w:hint="eastAsia"/>
          <w:kern w:val="0"/>
          <w:szCs w:val="21"/>
        </w:rPr>
        <w:t>）</w:t>
      </w:r>
    </w:p>
    <w:p w:rsidR="001160D3" w:rsidRPr="00673AA7" w:rsidRDefault="001160D3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1160D3" w:rsidRDefault="001160D3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>山梨県県民生活部　県民生活・男女参画課</w:t>
      </w:r>
    </w:p>
    <w:p w:rsidR="001160D3" w:rsidRPr="00853C57" w:rsidRDefault="004C5221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男女共同参画担当　</w:t>
      </w:r>
      <w:hyperlink r:id="rId6" w:history="1">
        <w:r w:rsidR="00D16FFE" w:rsidRPr="00853C57">
          <w:rPr>
            <w:rStyle w:val="a3"/>
            <w:rFonts w:asciiTheme="majorEastAsia" w:eastAsiaTheme="majorEastAsia" w:hAnsiTheme="majorEastAsia" w:cs="ＭＳゴシック" w:hint="eastAsia"/>
            <w:color w:val="auto"/>
            <w:kern w:val="0"/>
            <w:szCs w:val="21"/>
            <w:u w:val="none"/>
          </w:rPr>
          <w:t>TEL:０５５－２２３－１３５８</w:t>
        </w:r>
      </w:hyperlink>
    </w:p>
    <w:p w:rsidR="00D16FFE" w:rsidRDefault="00D16FFE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D16FFE" w:rsidRDefault="00D16FFE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D16FFE" w:rsidRDefault="00D16FFE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E8134F" w:rsidRDefault="00E8134F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E8134F" w:rsidRDefault="00E8134F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252A84" w:rsidRDefault="00252A84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252A84" w:rsidRDefault="00252A84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252A84" w:rsidRDefault="00252A84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252A84" w:rsidRDefault="00252A84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252A84" w:rsidRDefault="00252A84" w:rsidP="001160D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252A84" w:rsidRDefault="00252A84" w:rsidP="006E317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kern w:val="0"/>
          <w:szCs w:val="21"/>
        </w:rPr>
      </w:pPr>
    </w:p>
    <w:p w:rsidR="00E8134F" w:rsidRPr="006E3174" w:rsidRDefault="00CC3EA7" w:rsidP="006E3174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Theme="majorEastAsia" w:eastAsiaTheme="majorEastAsia" w:hAnsiTheme="majorEastAsia" w:cs="ＭＳゴシック" w:hint="eastAsia"/>
          <w:color w:val="FF0000"/>
          <w:kern w:val="0"/>
          <w:szCs w:val="21"/>
        </w:rPr>
      </w:pPr>
      <w:r w:rsidRPr="00E8134F">
        <w:rPr>
          <w:rFonts w:asciiTheme="majorEastAsia" w:eastAsiaTheme="majorEastAsia" w:hAnsiTheme="majorEastAsia" w:cs="ＭＳゴシック" w:hint="eastAsia"/>
          <w:color w:val="FF0000"/>
          <w:kern w:val="0"/>
          <w:szCs w:val="21"/>
        </w:rPr>
        <w:t xml:space="preserve">→　</w:t>
      </w:r>
      <w:r w:rsidRPr="00E8134F">
        <w:rPr>
          <w:rFonts w:asciiTheme="majorEastAsia" w:eastAsiaTheme="majorEastAsia" w:hAnsiTheme="majorEastAsia" w:cs="ＭＳゴシック" w:hint="eastAsia"/>
          <w:color w:val="FF0000"/>
          <w:kern w:val="0"/>
          <w:szCs w:val="21"/>
          <w:u w:val="single"/>
        </w:rPr>
        <w:t>http://www.sien-yamanashi.com/sien/volunteer/</w:t>
      </w:r>
      <w:bookmarkStart w:id="0" w:name="_GoBack"/>
      <w:bookmarkEnd w:id="0"/>
    </w:p>
    <w:sectPr w:rsidR="00E8134F" w:rsidRPr="006E3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B3" w:rsidRDefault="002452B3" w:rsidP="00705B28">
      <w:r>
        <w:separator/>
      </w:r>
    </w:p>
  </w:endnote>
  <w:endnote w:type="continuationSeparator" w:id="0">
    <w:p w:rsidR="002452B3" w:rsidRDefault="002452B3" w:rsidP="0070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id-壊雲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B3" w:rsidRDefault="002452B3" w:rsidP="00705B28">
      <w:r>
        <w:separator/>
      </w:r>
    </w:p>
  </w:footnote>
  <w:footnote w:type="continuationSeparator" w:id="0">
    <w:p w:rsidR="002452B3" w:rsidRDefault="002452B3" w:rsidP="0070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A9"/>
    <w:rsid w:val="00022E12"/>
    <w:rsid w:val="000804F5"/>
    <w:rsid w:val="00084E98"/>
    <w:rsid w:val="000A0469"/>
    <w:rsid w:val="000C4140"/>
    <w:rsid w:val="001160D3"/>
    <w:rsid w:val="00172CDD"/>
    <w:rsid w:val="001D4D27"/>
    <w:rsid w:val="001E4898"/>
    <w:rsid w:val="002452B3"/>
    <w:rsid w:val="00252A84"/>
    <w:rsid w:val="00294C58"/>
    <w:rsid w:val="002A4468"/>
    <w:rsid w:val="003D7B50"/>
    <w:rsid w:val="003E3B82"/>
    <w:rsid w:val="003E3C1C"/>
    <w:rsid w:val="00422525"/>
    <w:rsid w:val="004C5221"/>
    <w:rsid w:val="00513A38"/>
    <w:rsid w:val="0053096F"/>
    <w:rsid w:val="005504E0"/>
    <w:rsid w:val="005517A8"/>
    <w:rsid w:val="005A152D"/>
    <w:rsid w:val="005A6756"/>
    <w:rsid w:val="00634415"/>
    <w:rsid w:val="00673AA7"/>
    <w:rsid w:val="006B298F"/>
    <w:rsid w:val="006E3174"/>
    <w:rsid w:val="006F262D"/>
    <w:rsid w:val="007033F9"/>
    <w:rsid w:val="00705B28"/>
    <w:rsid w:val="00772A71"/>
    <w:rsid w:val="00772FD3"/>
    <w:rsid w:val="007864A9"/>
    <w:rsid w:val="007B6C8F"/>
    <w:rsid w:val="0080387B"/>
    <w:rsid w:val="00853C57"/>
    <w:rsid w:val="008571BF"/>
    <w:rsid w:val="008F0798"/>
    <w:rsid w:val="00932611"/>
    <w:rsid w:val="00965CC3"/>
    <w:rsid w:val="0097255F"/>
    <w:rsid w:val="0097611E"/>
    <w:rsid w:val="00995DA0"/>
    <w:rsid w:val="009B6DAA"/>
    <w:rsid w:val="009D1E2F"/>
    <w:rsid w:val="009F6775"/>
    <w:rsid w:val="00A017B1"/>
    <w:rsid w:val="00A550B9"/>
    <w:rsid w:val="00A67F92"/>
    <w:rsid w:val="00A91DF0"/>
    <w:rsid w:val="00AC2B94"/>
    <w:rsid w:val="00B0225C"/>
    <w:rsid w:val="00B54797"/>
    <w:rsid w:val="00B565AC"/>
    <w:rsid w:val="00B61849"/>
    <w:rsid w:val="00BB58A8"/>
    <w:rsid w:val="00BD70E2"/>
    <w:rsid w:val="00C74D40"/>
    <w:rsid w:val="00CC093B"/>
    <w:rsid w:val="00CC3EA7"/>
    <w:rsid w:val="00CC7A01"/>
    <w:rsid w:val="00CD5F7D"/>
    <w:rsid w:val="00D16FFE"/>
    <w:rsid w:val="00D47E61"/>
    <w:rsid w:val="00D5045A"/>
    <w:rsid w:val="00DC47BB"/>
    <w:rsid w:val="00DD32E4"/>
    <w:rsid w:val="00E14235"/>
    <w:rsid w:val="00E316E5"/>
    <w:rsid w:val="00E8134F"/>
    <w:rsid w:val="00F00513"/>
    <w:rsid w:val="00F1008D"/>
    <w:rsid w:val="00F31D09"/>
    <w:rsid w:val="00F550E6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A03974-FF94-4EDB-B033-C8A4DFE4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F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5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B28"/>
  </w:style>
  <w:style w:type="paragraph" w:styleId="a6">
    <w:name w:val="footer"/>
    <w:basedOn w:val="a"/>
    <w:link w:val="a7"/>
    <w:uiPriority w:val="99"/>
    <w:unhideWhenUsed/>
    <w:rsid w:val="00705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65296;&#65301;&#65301;&#65293;&#65298;&#65298;&#65299;&#65293;&#65297;&#65299;&#65301;&#65304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佐々木由紀</cp:lastModifiedBy>
  <cp:revision>60</cp:revision>
  <cp:lastPrinted>2017-10-19T01:20:00Z</cp:lastPrinted>
  <dcterms:created xsi:type="dcterms:W3CDTF">2017-10-12T05:04:00Z</dcterms:created>
  <dcterms:modified xsi:type="dcterms:W3CDTF">2017-11-07T01:44:00Z</dcterms:modified>
</cp:coreProperties>
</file>